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C5B" w:rsidRDefault="0053760B" w:rsidP="006A4875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5067300</wp:posOffset>
            </wp:positionH>
            <wp:positionV relativeFrom="paragraph">
              <wp:posOffset>-609600</wp:posOffset>
            </wp:positionV>
            <wp:extent cx="1238141" cy="965165"/>
            <wp:effectExtent l="0" t="0" r="635" b="6985"/>
            <wp:wrapNone/>
            <wp:docPr id="1" name="Picture 1" descr="C:\Users\home\AppData\Local\Microsoft\Windows\INetCache\Content.MSO\9FFEF3B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AppData\Local\Microsoft\Windows\INetCache\Content.MSO\9FFEF3BF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141" cy="96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4875">
        <w:rPr>
          <w:rFonts w:ascii="Comic Sans MS" w:hAnsi="Comic Sans MS"/>
          <w:sz w:val="28"/>
          <w:szCs w:val="28"/>
          <w:u w:val="single"/>
        </w:rPr>
        <w:t>Arbrawf Creu Crater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678"/>
        <w:gridCol w:w="4508"/>
      </w:tblGrid>
      <w:tr w:rsidR="006A4875" w:rsidTr="006A4875">
        <w:tc>
          <w:tcPr>
            <w:tcW w:w="9016" w:type="dxa"/>
            <w:gridSpan w:val="3"/>
          </w:tcPr>
          <w:p w:rsidR="006A4875" w:rsidRDefault="006A4875" w:rsidP="006A487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gramStart"/>
            <w:r>
              <w:rPr>
                <w:rFonts w:ascii="Comic Sans MS" w:hAnsi="Comic Sans MS"/>
                <w:sz w:val="28"/>
                <w:szCs w:val="28"/>
              </w:rPr>
              <w:t>A</w:t>
            </w:r>
            <w:proofErr w:type="gramEnd"/>
            <w:r>
              <w:rPr>
                <w:rFonts w:ascii="Comic Sans MS" w:hAnsi="Comic Sans MS"/>
                <w:sz w:val="28"/>
                <w:szCs w:val="28"/>
              </w:rPr>
              <w:t xml:space="preserve"> yw</w:t>
            </w:r>
            <w:r w:rsidR="0053760B">
              <w:rPr>
                <w:rFonts w:ascii="Comic Sans MS" w:hAnsi="Comic Sans MS"/>
                <w:sz w:val="28"/>
                <w:szCs w:val="28"/>
              </w:rPr>
              <w:t>’r</w:t>
            </w:r>
            <w:r>
              <w:rPr>
                <w:rFonts w:ascii="Comic Sans MS" w:hAnsi="Comic Sans MS"/>
                <w:sz w:val="28"/>
                <w:szCs w:val="28"/>
              </w:rPr>
              <w:t xml:space="preserve"> uchder y caiff y farblen ei ollwng, yn effeithio ar faint y crater?</w:t>
            </w:r>
          </w:p>
        </w:tc>
      </w:tr>
      <w:tr w:rsidR="006A4875" w:rsidTr="006A4875">
        <w:tc>
          <w:tcPr>
            <w:tcW w:w="9016" w:type="dxa"/>
            <w:gridSpan w:val="3"/>
          </w:tcPr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Dull:</w:t>
            </w:r>
          </w:p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A4875" w:rsidTr="00F53725">
        <w:tc>
          <w:tcPr>
            <w:tcW w:w="4508" w:type="dxa"/>
            <w:gridSpan w:val="2"/>
          </w:tcPr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Rhagfynegiad:</w:t>
            </w:r>
          </w:p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08" w:type="dxa"/>
          </w:tcPr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Offer:</w:t>
            </w:r>
          </w:p>
        </w:tc>
      </w:tr>
      <w:tr w:rsidR="006A4875" w:rsidTr="006A4875">
        <w:tc>
          <w:tcPr>
            <w:tcW w:w="9016" w:type="dxa"/>
            <w:gridSpan w:val="3"/>
          </w:tcPr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Data</w:t>
            </w:r>
          </w:p>
        </w:tc>
      </w:tr>
      <w:tr w:rsidR="006A4875" w:rsidTr="006A4875">
        <w:trPr>
          <w:trHeight w:val="99"/>
        </w:trPr>
        <w:tc>
          <w:tcPr>
            <w:tcW w:w="2830" w:type="dxa"/>
          </w:tcPr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Pellter y gollyngiad </w:t>
            </w:r>
          </w:p>
        </w:tc>
        <w:tc>
          <w:tcPr>
            <w:tcW w:w="6186" w:type="dxa"/>
            <w:gridSpan w:val="2"/>
          </w:tcPr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Maint y crater (cm)</w:t>
            </w:r>
          </w:p>
        </w:tc>
      </w:tr>
      <w:tr w:rsidR="006A4875" w:rsidTr="006A4875">
        <w:trPr>
          <w:trHeight w:val="97"/>
        </w:trPr>
        <w:tc>
          <w:tcPr>
            <w:tcW w:w="2830" w:type="dxa"/>
          </w:tcPr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50cm</w:t>
            </w:r>
          </w:p>
        </w:tc>
        <w:tc>
          <w:tcPr>
            <w:tcW w:w="6186" w:type="dxa"/>
            <w:gridSpan w:val="2"/>
          </w:tcPr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A4875" w:rsidTr="006A4875">
        <w:trPr>
          <w:trHeight w:val="97"/>
        </w:trPr>
        <w:tc>
          <w:tcPr>
            <w:tcW w:w="2830" w:type="dxa"/>
          </w:tcPr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100cm</w:t>
            </w:r>
          </w:p>
        </w:tc>
        <w:tc>
          <w:tcPr>
            <w:tcW w:w="6186" w:type="dxa"/>
            <w:gridSpan w:val="2"/>
          </w:tcPr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A4875" w:rsidTr="006A4875">
        <w:trPr>
          <w:trHeight w:val="97"/>
        </w:trPr>
        <w:tc>
          <w:tcPr>
            <w:tcW w:w="2830" w:type="dxa"/>
          </w:tcPr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150cm</w:t>
            </w:r>
          </w:p>
        </w:tc>
        <w:tc>
          <w:tcPr>
            <w:tcW w:w="6186" w:type="dxa"/>
            <w:gridSpan w:val="2"/>
          </w:tcPr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3760B" w:rsidTr="00002B50">
        <w:trPr>
          <w:trHeight w:val="97"/>
        </w:trPr>
        <w:tc>
          <w:tcPr>
            <w:tcW w:w="9016" w:type="dxa"/>
            <w:gridSpan w:val="3"/>
          </w:tcPr>
          <w:p w:rsidR="0053760B" w:rsidRDefault="0053760B" w:rsidP="006A48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Oedd y prawf yn brawf teg?</w:t>
            </w:r>
          </w:p>
          <w:p w:rsidR="0053760B" w:rsidRDefault="0053760B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3760B" w:rsidRDefault="0053760B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A4875" w:rsidTr="006A4875">
        <w:tc>
          <w:tcPr>
            <w:tcW w:w="9016" w:type="dxa"/>
            <w:gridSpan w:val="3"/>
          </w:tcPr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Beth ddigwyddodd?</w:t>
            </w:r>
          </w:p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A4875" w:rsidTr="006A4875">
        <w:tc>
          <w:tcPr>
            <w:tcW w:w="9016" w:type="dxa"/>
            <w:gridSpan w:val="3"/>
          </w:tcPr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Gwerthusiad (Oedd fy rhagfynegiad yn gywir?)</w:t>
            </w:r>
          </w:p>
          <w:p w:rsidR="006A4875" w:rsidRDefault="0053760B" w:rsidP="006A48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-541655</wp:posOffset>
                  </wp:positionH>
                  <wp:positionV relativeFrom="paragraph">
                    <wp:posOffset>274955</wp:posOffset>
                  </wp:positionV>
                  <wp:extent cx="1200150" cy="1190700"/>
                  <wp:effectExtent l="0" t="0" r="0" b="9525"/>
                  <wp:wrapNone/>
                  <wp:docPr id="2" name="Picture 2" descr="Full Moon cartoon. With craters in gray colors, isolated , #Affiliate, # cartoon, #Moon, #Full, #craters, #isolated #… | Moon cartoon, Full moon  tattoo, Moon 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ull Moon cartoon. With craters in gray colors, isolated , #Affiliate, # cartoon, #Moon, #Full, #craters, #isolated #… | Moon cartoon, Full moon  tattoo, Moon drawi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75" t="6228" r="5536" b="6575"/>
                          <a:stretch/>
                        </pic:blipFill>
                        <pic:spPr bwMode="auto">
                          <a:xfrm>
                            <a:off x="0" y="0"/>
                            <a:ext cx="1200150" cy="11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4875" w:rsidRDefault="006A4875" w:rsidP="006A487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6A4875" w:rsidRPr="006A4875" w:rsidRDefault="006A4875" w:rsidP="0053760B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6A4875" w:rsidRPr="006A48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875"/>
    <w:rsid w:val="003745AE"/>
    <w:rsid w:val="004B2AB7"/>
    <w:rsid w:val="0053760B"/>
    <w:rsid w:val="006A4875"/>
    <w:rsid w:val="008E62A4"/>
    <w:rsid w:val="00A27466"/>
    <w:rsid w:val="00E93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6E28B"/>
  <w15:chartTrackingRefBased/>
  <w15:docId w15:val="{89B22E7F-26B7-4C18-8EF9-8D42DFA1E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4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2021-01-27T14:14:00Z</dcterms:created>
  <dcterms:modified xsi:type="dcterms:W3CDTF">2021-01-27T15:21:00Z</dcterms:modified>
</cp:coreProperties>
</file>